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AC" w:rsidRDefault="00B94DAC" w:rsidP="00B94D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</w:t>
      </w:r>
      <w:r w:rsidR="00881BD4">
        <w:rPr>
          <w:rFonts w:ascii="Traditional Arabic" w:hAnsi="Traditional Arabic" w:cs="Traditional Arabic"/>
          <w:sz w:val="36"/>
          <w:szCs w:val="36"/>
          <w:rtl/>
        </w:rPr>
        <w:t>عجزات الرسول صلى الله عليه وسلم</w:t>
      </w:r>
    </w:p>
    <w:p w:rsidR="00B94DAC" w:rsidRDefault="00881BD4" w:rsidP="00B94D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:rsidR="00B94DAC" w:rsidRDefault="00B94DAC" w:rsidP="00B94DA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أهل مكة سألوا رسول الله صلى الله عليه وسلم أن يريهم آية . فأراهم انشقاق القمر ، مرتين.</w:t>
      </w:r>
    </w:p>
    <w:p w:rsidR="0083566D" w:rsidRPr="00881BD4" w:rsidRDefault="00B94DAC" w:rsidP="00881B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83566D" w:rsidRPr="00881BD4" w:rsidSect="009743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184120"/>
    <w:rsid w:val="002801AA"/>
    <w:rsid w:val="002A7384"/>
    <w:rsid w:val="002F1EFD"/>
    <w:rsid w:val="00307481"/>
    <w:rsid w:val="00404721"/>
    <w:rsid w:val="0043641D"/>
    <w:rsid w:val="004F535F"/>
    <w:rsid w:val="00573299"/>
    <w:rsid w:val="005A6A1C"/>
    <w:rsid w:val="007A1C01"/>
    <w:rsid w:val="008075B2"/>
    <w:rsid w:val="0083566D"/>
    <w:rsid w:val="00881BD4"/>
    <w:rsid w:val="00921EC8"/>
    <w:rsid w:val="00933C63"/>
    <w:rsid w:val="00A32A15"/>
    <w:rsid w:val="00AA7EF1"/>
    <w:rsid w:val="00B94DAC"/>
    <w:rsid w:val="00CC3BBF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A3F71"/>
  <w15:docId w15:val="{5ADF90B7-C36C-4D8A-A717-C025B6F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F47D-5B00-447F-AB32-DBC6F8D4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11</cp:revision>
  <dcterms:created xsi:type="dcterms:W3CDTF">2016-07-20T14:54:00Z</dcterms:created>
  <dcterms:modified xsi:type="dcterms:W3CDTF">2017-08-10T07:03:00Z</dcterms:modified>
</cp:coreProperties>
</file>