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8D" w:rsidRDefault="0084788D" w:rsidP="001965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</w:t>
      </w:r>
    </w:p>
    <w:p w:rsidR="001965A4" w:rsidRDefault="001965A4" w:rsidP="00847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965A4" w:rsidRDefault="001965A4" w:rsidP="001965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</w:t>
      </w:r>
      <w:r w:rsidR="0084788D">
        <w:rPr>
          <w:rFonts w:ascii="Traditional Arabic" w:hAnsi="Traditional Arabic" w:cs="Traditional Arabic"/>
          <w:sz w:val="36"/>
          <w:szCs w:val="36"/>
          <w:rtl/>
        </w:rPr>
        <w:t>الم على العابد كفضلي على أدناكم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، إن الله وملائكته وأهل السماوات والأرض حتى النملة في جحرها وحتى الحوت ليصلون على معلم الناس الخير</w:t>
      </w:r>
    </w:p>
    <w:p w:rsidR="00E43581" w:rsidRPr="0084788D" w:rsidRDefault="001965A4" w:rsidP="00847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E43581" w:rsidRPr="0084788D" w:rsidSect="000364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965A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310D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4788D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3581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6623F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DAB25"/>
  <w15:docId w15:val="{ADA794AE-8C09-4004-845F-2443628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435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35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43581"/>
  </w:style>
  <w:style w:type="character" w:customStyle="1" w:styleId="search-keys">
    <w:name w:val="search-keys"/>
    <w:basedOn w:val="DefaultParagraphFont"/>
    <w:rsid w:val="00E4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2015-02-05T08:38:00Z</dcterms:created>
  <dcterms:modified xsi:type="dcterms:W3CDTF">2018-07-12T20:28:00Z</dcterms:modified>
</cp:coreProperties>
</file>